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85" w:rsidRDefault="005C4BE7" w:rsidP="00891D80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bookmarkStart w:id="0" w:name="_GoBack"/>
      <w:r w:rsidRPr="005C4BE7">
        <w:rPr>
          <w:b/>
          <w:sz w:val="28"/>
          <w:szCs w:val="28"/>
        </w:rPr>
        <w:t xml:space="preserve">В прокуратуре </w:t>
      </w:r>
      <w:r w:rsidR="00BC5477" w:rsidRPr="005C4BE7">
        <w:rPr>
          <w:b/>
          <w:sz w:val="28"/>
          <w:szCs w:val="28"/>
        </w:rPr>
        <w:t xml:space="preserve">округа </w:t>
      </w:r>
      <w:r w:rsidRPr="005C4BE7">
        <w:rPr>
          <w:b/>
          <w:sz w:val="28"/>
          <w:szCs w:val="28"/>
        </w:rPr>
        <w:t>состоял</w:t>
      </w:r>
      <w:r w:rsidR="001314DD">
        <w:rPr>
          <w:b/>
          <w:sz w:val="28"/>
          <w:szCs w:val="28"/>
        </w:rPr>
        <w:t>ся</w:t>
      </w:r>
      <w:r w:rsidRPr="005C4BE7">
        <w:rPr>
          <w:b/>
          <w:sz w:val="28"/>
          <w:szCs w:val="28"/>
        </w:rPr>
        <w:t xml:space="preserve"> семинар, посвященн</w:t>
      </w:r>
      <w:r w:rsidR="001314DD">
        <w:rPr>
          <w:b/>
          <w:sz w:val="28"/>
          <w:szCs w:val="28"/>
        </w:rPr>
        <w:t>ый</w:t>
      </w:r>
      <w:r w:rsidRPr="005C4BE7">
        <w:rPr>
          <w:b/>
          <w:sz w:val="28"/>
          <w:szCs w:val="28"/>
        </w:rPr>
        <w:t xml:space="preserve"> </w:t>
      </w:r>
      <w:r w:rsidR="00867185">
        <w:rPr>
          <w:b/>
          <w:sz w:val="28"/>
          <w:szCs w:val="28"/>
        </w:rPr>
        <w:t>межведомственному взаимодействию следственных и оперативных подразделений при предоставлении результатов оперативно-розыскной деятельности</w:t>
      </w:r>
    </w:p>
    <w:bookmarkEnd w:id="0"/>
    <w:p w:rsidR="00867185" w:rsidRPr="00867185" w:rsidRDefault="00867185" w:rsidP="00167D7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7185">
        <w:rPr>
          <w:sz w:val="28"/>
          <w:szCs w:val="28"/>
        </w:rPr>
        <w:t>На базе прокуратуры</w:t>
      </w:r>
      <w:r w:rsidR="008C2AF5" w:rsidRPr="00867185">
        <w:rPr>
          <w:sz w:val="28"/>
          <w:szCs w:val="28"/>
        </w:rPr>
        <w:t xml:space="preserve"> Ненецкого автономного округа</w:t>
      </w:r>
      <w:r w:rsidRPr="00867185">
        <w:rPr>
          <w:sz w:val="28"/>
          <w:szCs w:val="28"/>
        </w:rPr>
        <w:t xml:space="preserve"> </w:t>
      </w:r>
      <w:r w:rsidR="008C2AF5" w:rsidRPr="00867185">
        <w:rPr>
          <w:sz w:val="28"/>
          <w:szCs w:val="28"/>
        </w:rPr>
        <w:t>проведен</w:t>
      </w:r>
      <w:r w:rsidR="002266F6" w:rsidRPr="00867185">
        <w:rPr>
          <w:sz w:val="28"/>
          <w:szCs w:val="28"/>
        </w:rPr>
        <w:t xml:space="preserve"> обучающий</w:t>
      </w:r>
      <w:r w:rsidR="00A530B7" w:rsidRPr="00867185">
        <w:rPr>
          <w:sz w:val="28"/>
          <w:szCs w:val="28"/>
        </w:rPr>
        <w:t xml:space="preserve"> </w:t>
      </w:r>
      <w:r w:rsidR="008C2AF5" w:rsidRPr="00867185">
        <w:rPr>
          <w:sz w:val="28"/>
          <w:szCs w:val="28"/>
        </w:rPr>
        <w:t>семинар</w:t>
      </w:r>
      <w:r w:rsidR="002266F6" w:rsidRPr="00867185">
        <w:rPr>
          <w:sz w:val="28"/>
          <w:szCs w:val="28"/>
        </w:rPr>
        <w:t xml:space="preserve"> для следователей</w:t>
      </w:r>
      <w:r w:rsidRPr="00867185">
        <w:rPr>
          <w:sz w:val="28"/>
          <w:szCs w:val="28"/>
        </w:rPr>
        <w:t xml:space="preserve">, </w:t>
      </w:r>
      <w:r w:rsidR="002266F6" w:rsidRPr="00867185">
        <w:rPr>
          <w:sz w:val="28"/>
          <w:szCs w:val="28"/>
        </w:rPr>
        <w:t>дознавателей</w:t>
      </w:r>
      <w:r w:rsidRPr="00867185">
        <w:rPr>
          <w:sz w:val="28"/>
          <w:szCs w:val="28"/>
        </w:rPr>
        <w:t xml:space="preserve"> и оперативных работников</w:t>
      </w:r>
      <w:r w:rsidR="008C2AF5" w:rsidRPr="00867185">
        <w:rPr>
          <w:sz w:val="28"/>
          <w:szCs w:val="28"/>
        </w:rPr>
        <w:t>, посвященн</w:t>
      </w:r>
      <w:r w:rsidR="00A530B7" w:rsidRPr="00867185">
        <w:rPr>
          <w:sz w:val="28"/>
          <w:szCs w:val="28"/>
        </w:rPr>
        <w:t>ый</w:t>
      </w:r>
      <w:r w:rsidR="008C2AF5" w:rsidRPr="00867185">
        <w:rPr>
          <w:sz w:val="28"/>
          <w:szCs w:val="28"/>
        </w:rPr>
        <w:t xml:space="preserve"> </w:t>
      </w:r>
      <w:r w:rsidRPr="00867185">
        <w:rPr>
          <w:sz w:val="28"/>
          <w:szCs w:val="28"/>
        </w:rPr>
        <w:t>актуальным проблемам предоставления результатов оперативно-розыскной деятельности и ее дальнейшего использования в доказывании по уголовным делам.</w:t>
      </w:r>
    </w:p>
    <w:p w:rsidR="008C2AF5" w:rsidRPr="00867185" w:rsidRDefault="008C2AF5" w:rsidP="00167D7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7185">
        <w:rPr>
          <w:sz w:val="28"/>
          <w:szCs w:val="28"/>
        </w:rPr>
        <w:t xml:space="preserve">Участие в </w:t>
      </w:r>
      <w:r w:rsidR="0063759B" w:rsidRPr="00867185">
        <w:rPr>
          <w:sz w:val="28"/>
          <w:szCs w:val="28"/>
        </w:rPr>
        <w:t>семинаре</w:t>
      </w:r>
      <w:r w:rsidRPr="00867185">
        <w:rPr>
          <w:sz w:val="28"/>
          <w:szCs w:val="28"/>
        </w:rPr>
        <w:t xml:space="preserve"> приняли руководители</w:t>
      </w:r>
      <w:r w:rsidR="00867185" w:rsidRPr="00867185">
        <w:rPr>
          <w:sz w:val="28"/>
          <w:szCs w:val="28"/>
        </w:rPr>
        <w:t xml:space="preserve"> правоохранительных</w:t>
      </w:r>
      <w:r w:rsidRPr="00867185">
        <w:rPr>
          <w:sz w:val="28"/>
          <w:szCs w:val="28"/>
        </w:rPr>
        <w:t xml:space="preserve"> органов региона, работники прокуратуры </w:t>
      </w:r>
      <w:r w:rsidR="005C4BE7" w:rsidRPr="00867185">
        <w:rPr>
          <w:sz w:val="28"/>
          <w:szCs w:val="28"/>
        </w:rPr>
        <w:t xml:space="preserve">автономного </w:t>
      </w:r>
      <w:r w:rsidRPr="00867185">
        <w:rPr>
          <w:sz w:val="28"/>
          <w:szCs w:val="28"/>
        </w:rPr>
        <w:t>округа</w:t>
      </w:r>
      <w:r w:rsidR="005C4BE7" w:rsidRPr="00867185">
        <w:rPr>
          <w:sz w:val="28"/>
          <w:szCs w:val="28"/>
        </w:rPr>
        <w:t>,</w:t>
      </w:r>
      <w:r w:rsidRPr="00867185">
        <w:rPr>
          <w:sz w:val="28"/>
          <w:szCs w:val="28"/>
        </w:rPr>
        <w:t xml:space="preserve"> представитель </w:t>
      </w:r>
      <w:r w:rsidR="00867185" w:rsidRPr="00867185">
        <w:rPr>
          <w:sz w:val="28"/>
          <w:szCs w:val="28"/>
        </w:rPr>
        <w:t xml:space="preserve">Санкт-Петербургской </w:t>
      </w:r>
      <w:r w:rsidR="00DD4277">
        <w:rPr>
          <w:sz w:val="28"/>
          <w:szCs w:val="28"/>
        </w:rPr>
        <w:t>А</w:t>
      </w:r>
      <w:r w:rsidR="00867185" w:rsidRPr="00867185">
        <w:rPr>
          <w:sz w:val="28"/>
          <w:szCs w:val="28"/>
        </w:rPr>
        <w:t>кадемии Следственного комитета Российской Федерации</w:t>
      </w:r>
      <w:r w:rsidRPr="00867185">
        <w:rPr>
          <w:sz w:val="28"/>
          <w:szCs w:val="28"/>
        </w:rPr>
        <w:t>.</w:t>
      </w:r>
    </w:p>
    <w:p w:rsidR="008C2AF5" w:rsidRPr="00867185" w:rsidRDefault="008C2AF5" w:rsidP="00167D7B">
      <w:pPr>
        <w:ind w:firstLine="709"/>
        <w:jc w:val="both"/>
        <w:rPr>
          <w:sz w:val="28"/>
          <w:szCs w:val="28"/>
        </w:rPr>
      </w:pPr>
      <w:r w:rsidRPr="00867185">
        <w:rPr>
          <w:sz w:val="28"/>
          <w:szCs w:val="28"/>
        </w:rPr>
        <w:t xml:space="preserve">Предметом обсуждения стали проблемные аспекты применения </w:t>
      </w:r>
      <w:r w:rsidR="00867185" w:rsidRPr="00867185">
        <w:rPr>
          <w:sz w:val="28"/>
          <w:szCs w:val="28"/>
        </w:rPr>
        <w:t xml:space="preserve">законов при осуществлении оперативно-розыскной деятельности, </w:t>
      </w:r>
      <w:r w:rsidRPr="00867185">
        <w:rPr>
          <w:sz w:val="28"/>
          <w:szCs w:val="28"/>
        </w:rPr>
        <w:t xml:space="preserve">уголовно-процессуального законодательства, регламентирующего </w:t>
      </w:r>
      <w:r w:rsidR="00867185" w:rsidRPr="00867185">
        <w:rPr>
          <w:sz w:val="28"/>
          <w:szCs w:val="28"/>
        </w:rPr>
        <w:t>порядок сбора и проверки доказательств по уголовным делам</w:t>
      </w:r>
      <w:r w:rsidR="002266F6" w:rsidRPr="00867185">
        <w:rPr>
          <w:sz w:val="28"/>
          <w:szCs w:val="28"/>
        </w:rPr>
        <w:t xml:space="preserve">, а также </w:t>
      </w:r>
      <w:r w:rsidR="00867185" w:rsidRPr="00867185">
        <w:rPr>
          <w:sz w:val="28"/>
          <w:szCs w:val="28"/>
        </w:rPr>
        <w:t>наиболее распространенные недостатки, допускаемые следователями, дознавателями и оперативными работниками в указанной сфере</w:t>
      </w:r>
      <w:r w:rsidRPr="00867185">
        <w:rPr>
          <w:sz w:val="28"/>
          <w:szCs w:val="28"/>
        </w:rPr>
        <w:t>.</w:t>
      </w:r>
    </w:p>
    <w:p w:rsidR="001314DD" w:rsidRPr="00867185" w:rsidRDefault="001314DD" w:rsidP="00167D7B">
      <w:pPr>
        <w:ind w:firstLine="709"/>
        <w:jc w:val="both"/>
        <w:rPr>
          <w:sz w:val="28"/>
          <w:szCs w:val="28"/>
        </w:rPr>
      </w:pPr>
      <w:r w:rsidRPr="00867185">
        <w:rPr>
          <w:sz w:val="28"/>
          <w:szCs w:val="28"/>
        </w:rPr>
        <w:t xml:space="preserve">Участниками семинара отмечена </w:t>
      </w:r>
      <w:r w:rsidR="002266F6" w:rsidRPr="00867185">
        <w:rPr>
          <w:sz w:val="28"/>
          <w:szCs w:val="28"/>
        </w:rPr>
        <w:t xml:space="preserve">актуальность рассматриваемых вопросов в свете соблюдения конституционных прав участников уголовного процесса, а также соблюдения принципов разумности сроков уголовного судопроизводства. </w:t>
      </w:r>
      <w:r w:rsidR="00A530B7" w:rsidRPr="00867185">
        <w:rPr>
          <w:sz w:val="28"/>
          <w:szCs w:val="28"/>
        </w:rPr>
        <w:t>Обсуждены</w:t>
      </w:r>
      <w:r w:rsidRPr="00867185">
        <w:rPr>
          <w:sz w:val="28"/>
          <w:szCs w:val="28"/>
        </w:rPr>
        <w:t xml:space="preserve"> наиболее типичные ошибки </w:t>
      </w:r>
      <w:r w:rsidR="00867185" w:rsidRPr="00867185">
        <w:rPr>
          <w:sz w:val="28"/>
          <w:szCs w:val="28"/>
        </w:rPr>
        <w:t>оперативных работников</w:t>
      </w:r>
      <w:r w:rsidRPr="00867185">
        <w:rPr>
          <w:sz w:val="28"/>
          <w:szCs w:val="28"/>
        </w:rPr>
        <w:t xml:space="preserve"> при </w:t>
      </w:r>
      <w:r w:rsidR="00867185" w:rsidRPr="00867185">
        <w:rPr>
          <w:sz w:val="28"/>
          <w:szCs w:val="28"/>
        </w:rPr>
        <w:t>документировании преступной деятельности разрабатываемых лиц, предоставлении результатов оперативно-розыскной деятельности следователю и дознавателю для решения вопроса об уголовном преследовании, а также недостатки при проверке и использовании следователями и дознавателями таких материалов для доказывания</w:t>
      </w:r>
      <w:r w:rsidR="002266F6" w:rsidRPr="00867185">
        <w:rPr>
          <w:sz w:val="28"/>
          <w:szCs w:val="28"/>
        </w:rPr>
        <w:t xml:space="preserve">, </w:t>
      </w:r>
      <w:r w:rsidR="00A530B7" w:rsidRPr="00867185">
        <w:rPr>
          <w:sz w:val="28"/>
          <w:szCs w:val="28"/>
        </w:rPr>
        <w:t xml:space="preserve">определены возможные способы преодоления имеющихся проблем. </w:t>
      </w:r>
    </w:p>
    <w:p w:rsidR="008C2AF5" w:rsidRPr="00867185" w:rsidRDefault="008C2AF5" w:rsidP="00167D7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7185">
        <w:rPr>
          <w:sz w:val="28"/>
          <w:szCs w:val="28"/>
        </w:rPr>
        <w:t>Проведение семинар</w:t>
      </w:r>
      <w:r w:rsidR="0063759B" w:rsidRPr="00867185">
        <w:rPr>
          <w:sz w:val="28"/>
          <w:szCs w:val="28"/>
        </w:rPr>
        <w:t>а</w:t>
      </w:r>
      <w:r w:rsidRPr="00867185">
        <w:rPr>
          <w:sz w:val="28"/>
          <w:szCs w:val="28"/>
        </w:rPr>
        <w:t xml:space="preserve"> рассматривается как одна </w:t>
      </w:r>
      <w:r w:rsidR="0063759B" w:rsidRPr="00867185">
        <w:rPr>
          <w:sz w:val="28"/>
          <w:szCs w:val="28"/>
        </w:rPr>
        <w:t xml:space="preserve">из </w:t>
      </w:r>
      <w:r w:rsidRPr="00867185">
        <w:rPr>
          <w:sz w:val="28"/>
          <w:szCs w:val="28"/>
        </w:rPr>
        <w:t>форм координационной деятельности прокуратуры округа по противодействию преступности, где происходит плодотворный обмен мнения</w:t>
      </w:r>
      <w:r w:rsidR="0063759B" w:rsidRPr="00867185">
        <w:rPr>
          <w:sz w:val="28"/>
          <w:szCs w:val="28"/>
        </w:rPr>
        <w:t>ми</w:t>
      </w:r>
      <w:r w:rsidRPr="00867185">
        <w:rPr>
          <w:sz w:val="28"/>
          <w:szCs w:val="28"/>
        </w:rPr>
        <w:t xml:space="preserve"> и поиск путей повышения эффективности работы.</w:t>
      </w:r>
    </w:p>
    <w:p w:rsidR="00411BDB" w:rsidRDefault="00411BDB" w:rsidP="00981C12">
      <w:pPr>
        <w:spacing w:line="240" w:lineRule="exact"/>
        <w:jc w:val="both"/>
        <w:rPr>
          <w:sz w:val="28"/>
          <w:szCs w:val="28"/>
        </w:rPr>
      </w:pPr>
    </w:p>
    <w:p w:rsidR="00DD4277" w:rsidRPr="00EE6F51" w:rsidRDefault="00DD4277" w:rsidP="00981C12">
      <w:pPr>
        <w:spacing w:line="240" w:lineRule="exact"/>
        <w:jc w:val="both"/>
        <w:rPr>
          <w:sz w:val="28"/>
          <w:szCs w:val="28"/>
        </w:rPr>
      </w:pPr>
    </w:p>
    <w:sectPr w:rsidR="00DD4277" w:rsidRPr="00EE6F51" w:rsidSect="00DD0F11">
      <w:headerReference w:type="default" r:id="rId8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21D" w:rsidRDefault="0090021D" w:rsidP="003518C1">
      <w:r>
        <w:separator/>
      </w:r>
    </w:p>
  </w:endnote>
  <w:endnote w:type="continuationSeparator" w:id="0">
    <w:p w:rsidR="0090021D" w:rsidRDefault="0090021D" w:rsidP="0035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21D" w:rsidRDefault="0090021D" w:rsidP="003518C1">
      <w:r>
        <w:separator/>
      </w:r>
    </w:p>
  </w:footnote>
  <w:footnote w:type="continuationSeparator" w:id="0">
    <w:p w:rsidR="0090021D" w:rsidRDefault="0090021D" w:rsidP="00351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514" w:rsidRDefault="003D75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91D80">
      <w:rPr>
        <w:noProof/>
      </w:rPr>
      <w:t>2</w:t>
    </w:r>
    <w:r>
      <w:fldChar w:fldCharType="end"/>
    </w:r>
  </w:p>
  <w:p w:rsidR="003D7514" w:rsidRDefault="003D751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2DCE"/>
    <w:multiLevelType w:val="multilevel"/>
    <w:tmpl w:val="C1B0086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">
    <w:nsid w:val="0ED65B0B"/>
    <w:multiLevelType w:val="multilevel"/>
    <w:tmpl w:val="5942A16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23FB1F7C"/>
    <w:multiLevelType w:val="multilevel"/>
    <w:tmpl w:val="1B04B5F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3E99458A"/>
    <w:multiLevelType w:val="multilevel"/>
    <w:tmpl w:val="4FAE2B9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5A0C3A9B"/>
    <w:multiLevelType w:val="multilevel"/>
    <w:tmpl w:val="07D26520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795E5B77"/>
    <w:multiLevelType w:val="multilevel"/>
    <w:tmpl w:val="4FAE2B9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7D"/>
    <w:rsid w:val="00003D1A"/>
    <w:rsid w:val="0000759F"/>
    <w:rsid w:val="00020D2B"/>
    <w:rsid w:val="00063CE7"/>
    <w:rsid w:val="00071A15"/>
    <w:rsid w:val="00091065"/>
    <w:rsid w:val="00105124"/>
    <w:rsid w:val="001232D3"/>
    <w:rsid w:val="001302C3"/>
    <w:rsid w:val="001314DD"/>
    <w:rsid w:val="001372C1"/>
    <w:rsid w:val="00166ED5"/>
    <w:rsid w:val="00167BC7"/>
    <w:rsid w:val="00167D7B"/>
    <w:rsid w:val="0017243C"/>
    <w:rsid w:val="00172F14"/>
    <w:rsid w:val="00193E52"/>
    <w:rsid w:val="001979EA"/>
    <w:rsid w:val="001E0BD0"/>
    <w:rsid w:val="001F63AD"/>
    <w:rsid w:val="002055D8"/>
    <w:rsid w:val="0021060F"/>
    <w:rsid w:val="002127F6"/>
    <w:rsid w:val="002162D7"/>
    <w:rsid w:val="002266F6"/>
    <w:rsid w:val="00227331"/>
    <w:rsid w:val="00234EFA"/>
    <w:rsid w:val="00240729"/>
    <w:rsid w:val="00241C87"/>
    <w:rsid w:val="00244AB9"/>
    <w:rsid w:val="0025101E"/>
    <w:rsid w:val="002536A5"/>
    <w:rsid w:val="00257B8A"/>
    <w:rsid w:val="00261725"/>
    <w:rsid w:val="002641CB"/>
    <w:rsid w:val="00264E9C"/>
    <w:rsid w:val="00265B2A"/>
    <w:rsid w:val="00282A5B"/>
    <w:rsid w:val="002915E6"/>
    <w:rsid w:val="0029223F"/>
    <w:rsid w:val="002B0D26"/>
    <w:rsid w:val="002C4E41"/>
    <w:rsid w:val="002C6AB3"/>
    <w:rsid w:val="002E6489"/>
    <w:rsid w:val="00302ECA"/>
    <w:rsid w:val="00314849"/>
    <w:rsid w:val="003319CB"/>
    <w:rsid w:val="00332257"/>
    <w:rsid w:val="00346518"/>
    <w:rsid w:val="003518C1"/>
    <w:rsid w:val="0036193E"/>
    <w:rsid w:val="0038290B"/>
    <w:rsid w:val="00385270"/>
    <w:rsid w:val="003A040F"/>
    <w:rsid w:val="003A2BC9"/>
    <w:rsid w:val="003C403E"/>
    <w:rsid w:val="003D49B3"/>
    <w:rsid w:val="003D7514"/>
    <w:rsid w:val="003F4DF4"/>
    <w:rsid w:val="0040041E"/>
    <w:rsid w:val="004053C1"/>
    <w:rsid w:val="00411BDB"/>
    <w:rsid w:val="004127B5"/>
    <w:rsid w:val="004265CA"/>
    <w:rsid w:val="00447B51"/>
    <w:rsid w:val="00451CD4"/>
    <w:rsid w:val="0045430F"/>
    <w:rsid w:val="00464099"/>
    <w:rsid w:val="00466AA0"/>
    <w:rsid w:val="0047472F"/>
    <w:rsid w:val="00481462"/>
    <w:rsid w:val="00484965"/>
    <w:rsid w:val="004A7339"/>
    <w:rsid w:val="004A7567"/>
    <w:rsid w:val="004C6615"/>
    <w:rsid w:val="004D020C"/>
    <w:rsid w:val="004F0BE4"/>
    <w:rsid w:val="004F15E5"/>
    <w:rsid w:val="00504FDA"/>
    <w:rsid w:val="00527F28"/>
    <w:rsid w:val="0053471E"/>
    <w:rsid w:val="005610AE"/>
    <w:rsid w:val="0056615C"/>
    <w:rsid w:val="0057774B"/>
    <w:rsid w:val="00586D56"/>
    <w:rsid w:val="005923D9"/>
    <w:rsid w:val="00597454"/>
    <w:rsid w:val="005A735F"/>
    <w:rsid w:val="005C001B"/>
    <w:rsid w:val="005C4204"/>
    <w:rsid w:val="005C4BE7"/>
    <w:rsid w:val="005C5D07"/>
    <w:rsid w:val="005D550B"/>
    <w:rsid w:val="005E345E"/>
    <w:rsid w:val="005E75B5"/>
    <w:rsid w:val="005F3737"/>
    <w:rsid w:val="006024D7"/>
    <w:rsid w:val="00611A57"/>
    <w:rsid w:val="00617A7E"/>
    <w:rsid w:val="00620059"/>
    <w:rsid w:val="006219DC"/>
    <w:rsid w:val="00631386"/>
    <w:rsid w:val="00633E29"/>
    <w:rsid w:val="0063447F"/>
    <w:rsid w:val="00634DE4"/>
    <w:rsid w:val="0063759B"/>
    <w:rsid w:val="0064092A"/>
    <w:rsid w:val="0064162C"/>
    <w:rsid w:val="00654504"/>
    <w:rsid w:val="00656ED0"/>
    <w:rsid w:val="00657188"/>
    <w:rsid w:val="00671022"/>
    <w:rsid w:val="0067659E"/>
    <w:rsid w:val="0068195D"/>
    <w:rsid w:val="00681F12"/>
    <w:rsid w:val="006A2AE3"/>
    <w:rsid w:val="006B572A"/>
    <w:rsid w:val="006D520A"/>
    <w:rsid w:val="006F2F92"/>
    <w:rsid w:val="007129F9"/>
    <w:rsid w:val="00781387"/>
    <w:rsid w:val="0078287C"/>
    <w:rsid w:val="007B634B"/>
    <w:rsid w:val="007B6C97"/>
    <w:rsid w:val="007C20C2"/>
    <w:rsid w:val="007D2D70"/>
    <w:rsid w:val="007E4841"/>
    <w:rsid w:val="007E6719"/>
    <w:rsid w:val="007F6F51"/>
    <w:rsid w:val="00800139"/>
    <w:rsid w:val="00805BA5"/>
    <w:rsid w:val="00806407"/>
    <w:rsid w:val="00811ABE"/>
    <w:rsid w:val="00811EA5"/>
    <w:rsid w:val="00817FFD"/>
    <w:rsid w:val="008304DF"/>
    <w:rsid w:val="008345CD"/>
    <w:rsid w:val="00842397"/>
    <w:rsid w:val="00843AB3"/>
    <w:rsid w:val="00857E1B"/>
    <w:rsid w:val="00860E3F"/>
    <w:rsid w:val="00867185"/>
    <w:rsid w:val="00891D80"/>
    <w:rsid w:val="00893E5D"/>
    <w:rsid w:val="008A5DF5"/>
    <w:rsid w:val="008A71D3"/>
    <w:rsid w:val="008C2AF5"/>
    <w:rsid w:val="008C4B1C"/>
    <w:rsid w:val="008E0F73"/>
    <w:rsid w:val="008E10E8"/>
    <w:rsid w:val="0090021D"/>
    <w:rsid w:val="00910D4F"/>
    <w:rsid w:val="00913FBB"/>
    <w:rsid w:val="0092034F"/>
    <w:rsid w:val="00933BBA"/>
    <w:rsid w:val="00955123"/>
    <w:rsid w:val="00976658"/>
    <w:rsid w:val="00981C12"/>
    <w:rsid w:val="009A0DDF"/>
    <w:rsid w:val="009A4316"/>
    <w:rsid w:val="009B43A9"/>
    <w:rsid w:val="009D63C4"/>
    <w:rsid w:val="009D73A6"/>
    <w:rsid w:val="009E206C"/>
    <w:rsid w:val="009E5A99"/>
    <w:rsid w:val="009E6D89"/>
    <w:rsid w:val="00A22279"/>
    <w:rsid w:val="00A223B6"/>
    <w:rsid w:val="00A36E9A"/>
    <w:rsid w:val="00A452B7"/>
    <w:rsid w:val="00A45ACE"/>
    <w:rsid w:val="00A530B7"/>
    <w:rsid w:val="00A53BCE"/>
    <w:rsid w:val="00A6061C"/>
    <w:rsid w:val="00A830AC"/>
    <w:rsid w:val="00A96EF9"/>
    <w:rsid w:val="00A97712"/>
    <w:rsid w:val="00AA7C1C"/>
    <w:rsid w:val="00AB13DE"/>
    <w:rsid w:val="00AB6132"/>
    <w:rsid w:val="00AC0E30"/>
    <w:rsid w:val="00AD36B6"/>
    <w:rsid w:val="00AF3FA7"/>
    <w:rsid w:val="00B07CD0"/>
    <w:rsid w:val="00B102D9"/>
    <w:rsid w:val="00B15221"/>
    <w:rsid w:val="00B3147D"/>
    <w:rsid w:val="00B47D02"/>
    <w:rsid w:val="00B54584"/>
    <w:rsid w:val="00B72023"/>
    <w:rsid w:val="00B859B9"/>
    <w:rsid w:val="00B86A69"/>
    <w:rsid w:val="00B876F9"/>
    <w:rsid w:val="00B94321"/>
    <w:rsid w:val="00B95068"/>
    <w:rsid w:val="00BA0AF9"/>
    <w:rsid w:val="00BA4EB5"/>
    <w:rsid w:val="00BC5477"/>
    <w:rsid w:val="00BD09A2"/>
    <w:rsid w:val="00C01C7A"/>
    <w:rsid w:val="00C1228C"/>
    <w:rsid w:val="00C14131"/>
    <w:rsid w:val="00C147B3"/>
    <w:rsid w:val="00C3017A"/>
    <w:rsid w:val="00C45133"/>
    <w:rsid w:val="00C66088"/>
    <w:rsid w:val="00C66B21"/>
    <w:rsid w:val="00C81F64"/>
    <w:rsid w:val="00C82079"/>
    <w:rsid w:val="00C84122"/>
    <w:rsid w:val="00C85963"/>
    <w:rsid w:val="00C93243"/>
    <w:rsid w:val="00CA3A7A"/>
    <w:rsid w:val="00CA70A2"/>
    <w:rsid w:val="00CB6F07"/>
    <w:rsid w:val="00CC21FE"/>
    <w:rsid w:val="00CC751C"/>
    <w:rsid w:val="00CE35CF"/>
    <w:rsid w:val="00D002D2"/>
    <w:rsid w:val="00D26707"/>
    <w:rsid w:val="00D35435"/>
    <w:rsid w:val="00D40FF9"/>
    <w:rsid w:val="00D628E5"/>
    <w:rsid w:val="00DA1183"/>
    <w:rsid w:val="00DC103D"/>
    <w:rsid w:val="00DD0F11"/>
    <w:rsid w:val="00DD4277"/>
    <w:rsid w:val="00E02E54"/>
    <w:rsid w:val="00E1236E"/>
    <w:rsid w:val="00E20C2E"/>
    <w:rsid w:val="00E25B2C"/>
    <w:rsid w:val="00E31582"/>
    <w:rsid w:val="00E36BFE"/>
    <w:rsid w:val="00E40CFC"/>
    <w:rsid w:val="00E41B87"/>
    <w:rsid w:val="00E536A3"/>
    <w:rsid w:val="00E80595"/>
    <w:rsid w:val="00E913C3"/>
    <w:rsid w:val="00E93B7C"/>
    <w:rsid w:val="00EB7422"/>
    <w:rsid w:val="00EC52D1"/>
    <w:rsid w:val="00ED3437"/>
    <w:rsid w:val="00ED6569"/>
    <w:rsid w:val="00ED7162"/>
    <w:rsid w:val="00EE0CCF"/>
    <w:rsid w:val="00EE2B9A"/>
    <w:rsid w:val="00EE6F51"/>
    <w:rsid w:val="00EE73B7"/>
    <w:rsid w:val="00EF65DE"/>
    <w:rsid w:val="00F004DB"/>
    <w:rsid w:val="00F02CC2"/>
    <w:rsid w:val="00F24935"/>
    <w:rsid w:val="00F2570E"/>
    <w:rsid w:val="00F40C53"/>
    <w:rsid w:val="00F716B1"/>
    <w:rsid w:val="00F90966"/>
    <w:rsid w:val="00F952E9"/>
    <w:rsid w:val="00FA42AB"/>
    <w:rsid w:val="00FC0BE3"/>
    <w:rsid w:val="00FD0BFA"/>
    <w:rsid w:val="00FE0BAB"/>
    <w:rsid w:val="00FE7251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4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18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518C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3518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518C1"/>
    <w:rPr>
      <w:rFonts w:ascii="Times New Roman" w:hAnsi="Times New Roman" w:cs="Times New Roman"/>
      <w:sz w:val="24"/>
      <w:szCs w:val="24"/>
      <w:lang w:val="x-none" w:eastAsia="ru-RU"/>
    </w:rPr>
  </w:style>
  <w:style w:type="table" w:styleId="a7">
    <w:name w:val="Table Grid"/>
    <w:basedOn w:val="a1"/>
    <w:uiPriority w:val="99"/>
    <w:rsid w:val="004F0B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locked/>
    <w:rsid w:val="004F0BE4"/>
    <w:rPr>
      <w:rFonts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F0BE4"/>
    <w:pPr>
      <w:widowControl w:val="0"/>
      <w:shd w:val="clear" w:color="auto" w:fill="FFFFFF"/>
      <w:spacing w:before="1440" w:line="240" w:lineRule="exact"/>
      <w:jc w:val="both"/>
    </w:pPr>
    <w:rPr>
      <w:rFonts w:ascii="Calibri" w:hAnsi="Calibri"/>
      <w:sz w:val="26"/>
      <w:szCs w:val="26"/>
      <w:lang w:eastAsia="en-US"/>
    </w:rPr>
  </w:style>
  <w:style w:type="paragraph" w:customStyle="1" w:styleId="a8">
    <w:name w:val="Знак Знак Знак Знак"/>
    <w:basedOn w:val="a"/>
    <w:autoRedefine/>
    <w:uiPriority w:val="99"/>
    <w:rsid w:val="00805BA5"/>
    <w:pPr>
      <w:spacing w:after="160" w:line="240" w:lineRule="exact"/>
      <w:ind w:left="26"/>
    </w:pPr>
    <w:rPr>
      <w:lang w:val="en-US" w:eastAsia="en-US"/>
    </w:rPr>
  </w:style>
  <w:style w:type="paragraph" w:customStyle="1" w:styleId="a9">
    <w:name w:val="Знак Знак Знак Знак Знак Знак Знак Знак Знак Знак Знак Знак Знак"/>
    <w:basedOn w:val="a"/>
    <w:autoRedefine/>
    <w:uiPriority w:val="99"/>
    <w:rsid w:val="00C147B3"/>
    <w:pPr>
      <w:spacing w:after="160" w:line="240" w:lineRule="exact"/>
      <w:ind w:left="26"/>
    </w:pPr>
    <w:rPr>
      <w:lang w:val="en-US" w:eastAsia="en-US"/>
    </w:rPr>
  </w:style>
  <w:style w:type="paragraph" w:styleId="aa">
    <w:name w:val="Body Text Indent"/>
    <w:basedOn w:val="a"/>
    <w:link w:val="ab"/>
    <w:uiPriority w:val="99"/>
    <w:rsid w:val="00981C12"/>
    <w:pPr>
      <w:ind w:left="5040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981C12"/>
    <w:rPr>
      <w:rFonts w:ascii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981C12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81C1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81C12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8C2AF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4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18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518C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3518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518C1"/>
    <w:rPr>
      <w:rFonts w:ascii="Times New Roman" w:hAnsi="Times New Roman" w:cs="Times New Roman"/>
      <w:sz w:val="24"/>
      <w:szCs w:val="24"/>
      <w:lang w:val="x-none" w:eastAsia="ru-RU"/>
    </w:rPr>
  </w:style>
  <w:style w:type="table" w:styleId="a7">
    <w:name w:val="Table Grid"/>
    <w:basedOn w:val="a1"/>
    <w:uiPriority w:val="99"/>
    <w:rsid w:val="004F0B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locked/>
    <w:rsid w:val="004F0BE4"/>
    <w:rPr>
      <w:rFonts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F0BE4"/>
    <w:pPr>
      <w:widowControl w:val="0"/>
      <w:shd w:val="clear" w:color="auto" w:fill="FFFFFF"/>
      <w:spacing w:before="1440" w:line="240" w:lineRule="exact"/>
      <w:jc w:val="both"/>
    </w:pPr>
    <w:rPr>
      <w:rFonts w:ascii="Calibri" w:hAnsi="Calibri"/>
      <w:sz w:val="26"/>
      <w:szCs w:val="26"/>
      <w:lang w:eastAsia="en-US"/>
    </w:rPr>
  </w:style>
  <w:style w:type="paragraph" w:customStyle="1" w:styleId="a8">
    <w:name w:val="Знак Знак Знак Знак"/>
    <w:basedOn w:val="a"/>
    <w:autoRedefine/>
    <w:uiPriority w:val="99"/>
    <w:rsid w:val="00805BA5"/>
    <w:pPr>
      <w:spacing w:after="160" w:line="240" w:lineRule="exact"/>
      <w:ind w:left="26"/>
    </w:pPr>
    <w:rPr>
      <w:lang w:val="en-US" w:eastAsia="en-US"/>
    </w:rPr>
  </w:style>
  <w:style w:type="paragraph" w:customStyle="1" w:styleId="a9">
    <w:name w:val="Знак Знак Знак Знак Знак Знак Знак Знак Знак Знак Знак Знак Знак"/>
    <w:basedOn w:val="a"/>
    <w:autoRedefine/>
    <w:uiPriority w:val="99"/>
    <w:rsid w:val="00C147B3"/>
    <w:pPr>
      <w:spacing w:after="160" w:line="240" w:lineRule="exact"/>
      <w:ind w:left="26"/>
    </w:pPr>
    <w:rPr>
      <w:lang w:val="en-US" w:eastAsia="en-US"/>
    </w:rPr>
  </w:style>
  <w:style w:type="paragraph" w:styleId="aa">
    <w:name w:val="Body Text Indent"/>
    <w:basedOn w:val="a"/>
    <w:link w:val="ab"/>
    <w:uiPriority w:val="99"/>
    <w:rsid w:val="00981C12"/>
    <w:pPr>
      <w:ind w:left="5040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981C12"/>
    <w:rPr>
      <w:rFonts w:ascii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981C12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81C1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81C12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8C2A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 методико –</vt:lpstr>
    </vt:vector>
  </TitlesOfParts>
  <Company>Microsoft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методико –</dc:title>
  <dc:creator>Меркушина Светлана И.</dc:creator>
  <cp:lastModifiedBy>dacuk.o.v</cp:lastModifiedBy>
  <cp:revision>2</cp:revision>
  <cp:lastPrinted>2023-09-20T13:15:00Z</cp:lastPrinted>
  <dcterms:created xsi:type="dcterms:W3CDTF">2023-09-20T13:07:00Z</dcterms:created>
  <dcterms:modified xsi:type="dcterms:W3CDTF">2023-09-20T13:07:00Z</dcterms:modified>
</cp:coreProperties>
</file>